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Pr="0028037E" w:rsidRDefault="00461CA8" w:rsidP="00461CA8">
      <w:pPr>
        <w:bidi/>
        <w:spacing w:after="0" w:line="240" w:lineRule="auto"/>
        <w:jc w:val="both"/>
        <w:rPr>
          <w:rFonts w:ascii="Tahoma" w:eastAsia="Times New Roman" w:hAnsi="Tahoma" w:cs="B Nazanin"/>
          <w:rtl/>
          <w:lang w:bidi="fa-IR"/>
        </w:rPr>
      </w:pPr>
    </w:p>
    <w:p w:rsidR="00461CA8" w:rsidRPr="0028037E" w:rsidRDefault="00461CA8" w:rsidP="00461CA8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4</w:t>
      </w:r>
    </w:p>
    <w:p w:rsidR="00461CA8" w:rsidRDefault="00461CA8" w:rsidP="00461CA8">
      <w:pPr>
        <w:bidi/>
        <w:jc w:val="center"/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فرم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تقاضاي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هزينه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از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محل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گرنت</w:t>
      </w:r>
    </w:p>
    <w:p w:rsidR="00461CA8" w:rsidRPr="00461CA8" w:rsidRDefault="00461CA8" w:rsidP="00461CA8">
      <w:pPr>
        <w:bidi/>
      </w:pPr>
    </w:p>
    <w:p w:rsidR="00461CA8" w:rsidRDefault="00461CA8" w:rsidP="00461CA8">
      <w:pPr>
        <w:bidi/>
      </w:pPr>
    </w:p>
    <w:p w:rsidR="00EE052A" w:rsidRDefault="009E2AC2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0D773C" w:rsidRDefault="000D773C" w:rsidP="000D773C">
      <w:pPr>
        <w:bidi/>
        <w:jc w:val="center"/>
        <w:rPr>
          <w:rtl/>
        </w:rPr>
      </w:pPr>
    </w:p>
    <w:p w:rsidR="000D773C" w:rsidRDefault="000D773C" w:rsidP="000D773C">
      <w:pPr>
        <w:bidi/>
        <w:jc w:val="center"/>
        <w:rPr>
          <w:rtl/>
        </w:rPr>
      </w:pPr>
    </w:p>
    <w:p w:rsidR="000D773C" w:rsidRDefault="000D773C" w:rsidP="000D773C">
      <w:pPr>
        <w:bidi/>
        <w:jc w:val="center"/>
        <w:rPr>
          <w:rtl/>
        </w:rPr>
      </w:pPr>
    </w:p>
    <w:p w:rsidR="000D773C" w:rsidRDefault="000D773C" w:rsidP="000D773C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jc w:val="center"/>
        <w:rPr>
          <w:rtl/>
        </w:rPr>
      </w:pPr>
    </w:p>
    <w:p w:rsidR="00461CA8" w:rsidRDefault="00461CA8" w:rsidP="00461CA8">
      <w:pPr>
        <w:bidi/>
        <w:rPr>
          <w:rtl/>
        </w:rPr>
      </w:pPr>
    </w:p>
    <w:tbl>
      <w:tblPr>
        <w:bidiVisual/>
        <w:tblW w:w="100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61CA8" w:rsidRPr="0028037E" w:rsidTr="00CC71CF">
        <w:trPr>
          <w:jc w:val="center"/>
        </w:trPr>
        <w:tc>
          <w:tcPr>
            <w:tcW w:w="10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lastRenderedPageBreak/>
              <w:t>مدیریت محترم پژوهش و تجاری‌سازی فناوری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>با سلام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و احترام، 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>خواهشمند است دستور فرما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ييد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از محل اعتبارات ويژه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(گرنت)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اينجانب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: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مبالغ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فهرست زير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پرداخت شود.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  <w:sym w:font="Wingdings" w:char="F071"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>عضو ه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28037E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fa-IR"/>
              </w:rPr>
              <w:t>ئت‌علم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sym w:font="Wingdings" w:char="F071"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کارشناس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  <w:t xml:space="preserve">پژوهشکده/ دفتر/ اداره :         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  <w:t>گ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روه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پژوهشی: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4750" w:type="pct"/>
              <w:jc w:val="center"/>
              <w:tblBorders>
                <w:top w:val="thinThickSmallGap" w:sz="12" w:space="0" w:color="auto"/>
                <w:left w:val="thickThinSmallGap" w:sz="12" w:space="0" w:color="auto"/>
                <w:bottom w:val="thickThinSmallGap" w:sz="12" w:space="0" w:color="auto"/>
                <w:right w:val="thinThickSmallGap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673"/>
              <w:gridCol w:w="4930"/>
              <w:gridCol w:w="2486"/>
              <w:gridCol w:w="1206"/>
            </w:tblGrid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930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موارد هزينه</w:t>
                  </w:r>
                </w:p>
              </w:tc>
              <w:tc>
                <w:tcPr>
                  <w:tcW w:w="2486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ind w:right="72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مدارك لازم</w:t>
                  </w:r>
                </w:p>
              </w:tc>
              <w:tc>
                <w:tcPr>
                  <w:tcW w:w="1206" w:type="dxa"/>
                  <w:tcBorders>
                    <w:top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مبلغ (ريال)</w:t>
                  </w: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tcBorders>
                    <w:top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930" w:type="dxa"/>
                  <w:tcBorders>
                    <w:top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هزینه خدمات آزمایشگاهی، مطالعات میدانی و خريد مواد مصرفی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2486" w:type="dxa"/>
                  <w:tcBorders>
                    <w:top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فاكتور </w:t>
                  </w:r>
                  <w:r w:rsidRPr="0028037E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پيش فاكتور</w:t>
                  </w:r>
                </w:p>
              </w:tc>
              <w:tc>
                <w:tcPr>
                  <w:tcW w:w="1206" w:type="dxa"/>
                  <w:tcBorders>
                    <w:top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هزینه خريد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تجهيزات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لوازم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آزمايشگاهي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فاكتور </w:t>
                  </w:r>
                  <w:r w:rsidRPr="0028037E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پيش فاكتور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72697E2" wp14:editId="0E9D7A5E">
                            <wp:simplePos x="0" y="0"/>
                            <wp:positionH relativeFrom="column">
                              <wp:posOffset>6057900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04D5B8" id="Rectangle 27" o:spid="_x0000_s1026" style="position:absolute;margin-left:477pt;margin-top:4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4bVtKdwAAAAIAQAADwAAAGRycy9kb3ducmV2LnhtbEyPQU+DQBCF&#10;7yb+h82YeLOLqBWQoTGamnhs6cXbAiOg7Cxhlxb99Y4nPb68yZvvyzeLHdSRJt87RrheRaCIa9f0&#10;3CIcyu1VAsoHw40ZHBPCF3nYFOdnuckad+IdHfehVTLCPjMIXQhjprWvO7LGr9xILN27m6wJEqdW&#10;N5M5ybgddBxFa21Nz/KhMyM9dVR/7meLUPXxwXzvypfIptub8LqUH/PbM+LlxfL4ACrQEv6O4Rdf&#10;0KEQpsrN3Hg1IKR3t+ISEBIxkD69jyVXCPE6AV3k+r9A8QMAAP//AwBQSwECLQAUAAYACAAAACEA&#10;toM4kv4AAADhAQAAEwAAAAAAAAAAAAAAAAAAAAAAW0NvbnRlbnRfVHlwZXNdLnhtbFBLAQItABQA&#10;BgAIAAAAIQA4/SH/1gAAAJQBAAALAAAAAAAAAAAAAAAAAC8BAABfcmVscy8ucmVsc1BLAQItABQA&#10;BgAIAAAAIQD6fmhYHgIAAD0EAAAOAAAAAAAAAAAAAAAAAC4CAABkcnMvZTJvRG9jLnhtbFBLAQIt&#10;ABQABgAIAAAAIQDhtW0p3AAAAAgBAAAPAAAAAAAAAAAAAAAAAHgEAABkcnMvZG93bnJldi54bWxQ&#10;SwUGAAAAAAQABADzAAAAgQUAAAAA&#10;"/>
                        </w:pict>
                      </mc:Fallback>
                    </mc:AlternateConten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پرداخت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حق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عضويت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مجامع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علمي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داخلی و خارجی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هزينه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6C23A4" wp14:editId="31A02CF6">
                            <wp:simplePos x="0" y="0"/>
                            <wp:positionH relativeFrom="column">
                              <wp:posOffset>6057900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6" name="Rectangl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2D5D41" id="Rectangle 26" o:spid="_x0000_s1026" style="position:absolute;margin-left:477pt;margin-top:5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O9qX3t4AAAAJAQAADwAAAGRycy9kb3ducmV2LnhtbEyPzU7DMBCE&#10;70i8g7VI3Kjd8NeEOBUCFYljm164OfE2CcTrKHbawNOznMppdzWj2W/y9ex6ccQxdJ40LBcKBFLt&#10;bUeNhn25uVmBCNGQNb0n1PCNAdbF5UVuMutPtMXjLjaCQyhkRkMb45BJGeoWnQkLPyCxdvCjM5HP&#10;sZF2NCcOd71MlHqQznTEH1oz4EuL9dduchqqLtmbn235ply6uY3vc/k5fbxqfX01Pz+BiDjHsxn+&#10;8BkdCmaq/EQ2iF5Den/HXSILS55sSB8TXioNSapAFrn836D4BQAA//8DAFBLAQItABQABgAIAAAA&#10;IQC2gziS/gAAAOEBAAATAAAAAAAAAAAAAAAAAAAAAABbQ29udGVudF9UeXBlc10ueG1sUEsBAi0A&#10;FAAGAAgAAAAhADj9If/WAAAAlAEAAAsAAAAAAAAAAAAAAAAALwEAAF9yZWxzLy5yZWxzUEsBAi0A&#10;FAAGAAgAAAAhAPNO2lYeAgAAPQQAAA4AAAAAAAAAAAAAAAAALgIAAGRycy9lMm9Eb2MueG1sUEsB&#10;Ai0AFAAGAAgAAAAhADval97eAAAACQEAAA8AAAAAAAAAAAAAAAAAeAQAAGRycy9kb3ducmV2Lnht&#10;bFBLBQYAAAAABAAEAPMAAACDBQAAAAA=&#10;"/>
                        </w:pict>
                      </mc:Fallback>
                    </mc:AlternateConten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هزينه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چاپ مقالات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نشريات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علمي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معتبر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+كپي پذیرش مقاله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هزينه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ثبت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اختراع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هزينه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both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هزینه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شركت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همايش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 xml:space="preserve">ی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علمي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داخلي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خارجي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بر اساس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دستورالعمل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 xml:space="preserve"> شركت در همايش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lang w:bidi="fa-IR"/>
                    </w:rPr>
                    <w:t>‌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ها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کم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28037E">
                    <w:rPr>
                      <w:rFonts w:ascii="Tahoma" w:eastAsia="Times New Roman" w:hAnsi="Tahoma" w:cs="B Nazanin" w:hint="eastAsia"/>
                      <w:noProof/>
                      <w:sz w:val="20"/>
                      <w:szCs w:val="20"/>
                      <w:rtl/>
                      <w:lang w:bidi="fa-IR"/>
                    </w:rPr>
                    <w:t>ته‌ها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ی فني تدوين استاندارد</w: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 xml:space="preserve"> بين‏المللى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0"/>
                      <w:szCs w:val="20"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هزينه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8E99FCC" wp14:editId="65A44B6B">
                            <wp:simplePos x="0" y="0"/>
                            <wp:positionH relativeFrom="column">
                              <wp:posOffset>6057900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5" name="Rectangl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4649CE" id="Rectangle 25" o:spid="_x0000_s1026" style="position:absolute;margin-left:477pt;margin-top:3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AvQXA13gAAAAgBAAAPAAAAZHJzL2Rvd25yZXYueG1sTI9BT4NAFITvJv6H&#10;zTPxZhehVqEsjdHUxGNLL94e7Cug7C5hlxb99T5P9TiZycw3+WY2vTjR6DtnFdwvIhBka6c72yg4&#10;lNu7JxA+oNXYO0sKvsnDpri+yjHT7mx3dNqHRnCJ9RkqaEMYMil93ZJBv3ADWfaObjQYWI6N1COe&#10;udz0Mo6ilTTYWV5ocaCXluqv/WQUVF18wJ9d+RaZdJuE97n8nD5elbq9mZ/XIALN4RKGP3xGh4KZ&#10;KjdZ7UWvIH1Y8pegYJWAYD99jFlXCuJlArLI5f8DxS8AAAD//wMAUEsBAi0AFAAGAAgAAAAhALaD&#10;OJL+AAAA4QEAABMAAAAAAAAAAAAAAAAAAAAAAFtDb250ZW50X1R5cGVzXS54bWxQSwECLQAUAAYA&#10;CAAAACEAOP0h/9YAAACUAQAACwAAAAAAAAAAAAAAAAAvAQAAX3JlbHMvLnJlbHNQSwECLQAUAAYA&#10;CAAAACEA6B4MRRoCAAA9BAAADgAAAAAAAAAAAAAAAAAuAgAAZHJzL2Uyb0RvYy54bWxQSwECLQAU&#10;AAYACAAAACEAL0FwNd4AAAAIAQAADwAAAAAAAAAAAAAAAAB0BAAAZHJzL2Rvd25yZXYueG1sUEsF&#10;BgAAAAAEAAQA8wAAAH8FAAAAAA==&#10;"/>
                        </w:pict>
                      </mc:Fallback>
                    </mc:AlternateConten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هزين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>ثبت‌نام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/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 xml:space="preserve"> شرکت در کنفرانس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softHyphen/>
                    <w:t>هاي داخل کشور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+ كپي پذیرش مقاله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EE40CE" wp14:editId="5138FF1E">
                            <wp:simplePos x="0" y="0"/>
                            <wp:positionH relativeFrom="column">
                              <wp:posOffset>6057900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EBA092" id="Rectangle 24" o:spid="_x0000_s1026" style="position:absolute;margin-left:477pt;margin-top:3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vQXA13gAAAAgBAAAPAAAAZHJzL2Rvd25yZXYueG1sTI9BT4NAFITv&#10;Jv6HzTPxZhehVqEsjdHUxGNLL94e7Cug7C5hlxb99T5P9TiZycw3+WY2vTjR6DtnFdwvIhBka6c7&#10;2yg4lNu7JxA+oNXYO0sKvsnDpri+yjHT7mx3dNqHRnCJ9RkqaEMYMil93ZJBv3ADWfaObjQYWI6N&#10;1COeudz0Mo6ilTTYWV5ocaCXluqv/WQUVF18wJ9d+RaZdJuE97n8nD5elbq9mZ/XIALN4RKGP3xG&#10;h4KZKjdZ7UWvIH1Y8pegYJWAYD99jFlXCuJlArLI5f8DxS8AAAD//wMAUEsBAi0AFAAGAAgAAAAh&#10;ALaDOJL+AAAA4QEAABMAAAAAAAAAAAAAAAAAAAAAAFtDb250ZW50X1R5cGVzXS54bWxQSwECLQAU&#10;AAYACAAAACEAOP0h/9YAAACUAQAACwAAAAAAAAAAAAAAAAAvAQAAX3JlbHMvLnJlbHNQSwECLQAU&#10;AAYACAAAACEA4S6+Sx0CAAA9BAAADgAAAAAAAAAAAAAAAAAuAgAAZHJzL2Uyb0RvYy54bWxQSwEC&#10;LQAUAAYACAAAACEAL0FwNd4AAAAIAQAADwAAAAAAAAAAAAAAAAB3BAAAZHJzL2Rvd25yZXYueG1s&#10;UEsFBgAAAAAEAAQA8wAAAIIFAAAAAA==&#10;"/>
                        </w:pict>
                      </mc:Fallback>
                    </mc:AlternateContent>
                  </w:r>
                  <w:r w:rsidRPr="0028037E"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  <w:t>هزين</w: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>ثبت‌نام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/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 xml:space="preserve"> شرکت در کنفرانس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softHyphen/>
                    <w:t xml:space="preserve">هاي 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معتبر خارجی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>رسيد پرداخت + كپي پذیرش مقاله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4930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A00B7A" wp14:editId="20E4F82D">
                            <wp:simplePos x="0" y="0"/>
                            <wp:positionH relativeFrom="column">
                              <wp:posOffset>6057900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D830E1" id="Rectangle 23" o:spid="_x0000_s1026" style="position:absolute;margin-left:477pt;margin-top:9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Bi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Lz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JhY3Ad4AAAAJAQAADwAAAGRycy9kb3ducmV2LnhtbEyPwU7DMBBE&#10;70j8g7VI3KiDC7QJcSoEKhLHNr1wc+JtEojXUey0ga9nOcFxZ0azb/LN7HpxwjF0njTcLhIQSLW3&#10;HTUaDuX2Zg0iREPW9J5QwxcG2BSXF7nJrD/TDk/72AguoZAZDW2MQyZlqFt0Jiz8gMTe0Y/ORD7H&#10;RtrRnLnc9VIlyYN0piP+0JoBn1usP/eT01B16mC+d+Vr4tLtMr7N5cf0/qL19dX89Agi4hz/wvCL&#10;z+hQMFPlJ7JB9BrS+zveEtlIFQgOpCvFQqVhuVIgi1z+X1D8AAAA//8DAFBLAQItABQABgAIAAAA&#10;IQC2gziS/gAAAOEBAAATAAAAAAAAAAAAAAAAAAAAAABbQ29udGVudF9UeXBlc10ueG1sUEsBAi0A&#10;FAAGAAgAAAAhADj9If/WAAAAlAEAAAsAAAAAAAAAAAAAAAAALwEAAF9yZWxzLy5yZWxzUEsBAi0A&#10;FAAGAAgAAAAhAN6+oGIeAgAAPQQAAA4AAAAAAAAAAAAAAAAALgIAAGRycy9lMm9Eb2MueG1sUEsB&#10;Ai0AFAAGAAgAAAAhACYWNwHeAAAACQEAAA8AAAAAAAAAAAAAAAAAeAQAAGRycy9kb3ducmV2Lnht&#10;bFBLBQYAAAAABAAEAPMAAACDBQAAAAA=&#10;"/>
                        </w:pict>
                      </mc:Fallback>
                    </mc:AlternateContent>
                  </w: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حق‌الزحمه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 xml:space="preserve"> به 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کارشناسان و </w:t>
                  </w: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>دانشجويان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همکار در طرح</w:t>
                  </w:r>
                </w:p>
              </w:tc>
              <w:tc>
                <w:tcPr>
                  <w:tcW w:w="248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>صورت‌جلسه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حق‌الزحمه</w:t>
                  </w:r>
                </w:p>
              </w:tc>
              <w:tc>
                <w:tcPr>
                  <w:tcW w:w="1206" w:type="dxa"/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jc w:val="center"/>
              </w:trPr>
              <w:tc>
                <w:tcPr>
                  <w:tcW w:w="673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4930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  <w:t>ساير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(توضيحات)</w:t>
                  </w:r>
                </w:p>
              </w:tc>
              <w:tc>
                <w:tcPr>
                  <w:tcW w:w="2486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06" w:type="dxa"/>
                  <w:tcBorders>
                    <w:bottom w:val="thinThick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461CA8" w:rsidRPr="0028037E" w:rsidTr="00CC71CF">
              <w:trPr>
                <w:trHeight w:val="175"/>
                <w:jc w:val="center"/>
              </w:trPr>
              <w:tc>
                <w:tcPr>
                  <w:tcW w:w="5603" w:type="dxa"/>
                  <w:gridSpan w:val="2"/>
                  <w:tcBorders>
                    <w:top w:val="thinThick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ind w:left="479"/>
                    <w:jc w:val="center"/>
                    <w:rPr>
                      <w:rFonts w:ascii="Tahoma" w:eastAsia="Times New Roman" w:hAnsi="Tahoma" w:cs="B Nazanin"/>
                      <w:b/>
                      <w:bCs/>
                      <w:noProof/>
                      <w:sz w:val="20"/>
                      <w:szCs w:val="20"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جمع كل</w:t>
                  </w:r>
                </w:p>
              </w:tc>
              <w:tc>
                <w:tcPr>
                  <w:tcW w:w="3692" w:type="dxa"/>
                  <w:gridSpan w:val="2"/>
                  <w:tcBorders>
                    <w:top w:val="thinThick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461CA8" w:rsidRPr="0028037E" w:rsidRDefault="00461CA8" w:rsidP="00CC71CF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* موارد هزينه كرد:</w:t>
            </w:r>
          </w:p>
          <w:p w:rsidR="00461CA8" w:rsidRPr="0028037E" w:rsidRDefault="000D773C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E133DF" wp14:editId="178FD585">
                      <wp:simplePos x="0" y="0"/>
                      <wp:positionH relativeFrom="margin">
                        <wp:posOffset>-351155</wp:posOffset>
                      </wp:positionH>
                      <wp:positionV relativeFrom="paragraph">
                        <wp:posOffset>352425</wp:posOffset>
                      </wp:positionV>
                      <wp:extent cx="2464435" cy="619125"/>
                      <wp:effectExtent l="0" t="0" r="0" b="952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43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CA8" w:rsidRDefault="00461CA8" w:rsidP="00461CA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خانوادگی متقاضی</w:t>
                                  </w:r>
                                </w:p>
                                <w:p w:rsidR="00461CA8" w:rsidRPr="004708C4" w:rsidRDefault="00461CA8" w:rsidP="00461CA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امضاء و تاریخ: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133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27.65pt;margin-top:27.75pt;width:194.0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i4tQIAALsFAAAOAAAAZHJzL2Uyb0RvYy54bWysVG1vmzAQ/j5p/8Hyd8pLHRJQSdWGME3q&#10;XqR2P8ABE6yBzWwn0E377zubJE1bTZq28cGyz+fn7rl7uKvrsWvRninNpchweBFgxEQpKy62Gf7y&#10;UHgLjLShoqKtFCzDj0zj6+XbN1dDn7JINrKtmEIAInQ69BlujOlT39dlwzqqL2TPBFzWUnXUwFFt&#10;/UrRAdC71o+CIPYHqapeyZJpDdZ8usRLh1/XrDSf6lozg9oMQ27GrcqtG7v6yyuabhXtG14e0qB/&#10;kUVHuYCgJ6icGop2ir+C6nippJa1uShl58u65iVzHIBNGLxgc9/QnjkuUBzdn8qk/x9s+XH/WSFe&#10;ZfgyxEjQDnr0wEaDbuWIwAT1GXqdgtt9D45mBDv02XHV/Z0sv2ok5KqhYstulJJDw2gF+bmX/tnT&#10;CUdbkM3wQVYQh+6MdEBjrTpbPCgHAnTo0+OpNzaXEowRiQm5nGFUwl0cJmE0s8n5ND2+7pU275js&#10;kN1kWEHvHTrd32kzuR5dbDAhC962rv+teGYAzMkCseGpvbNZuHb+SIJkvVgviEeieO2RIM+9m2JF&#10;vLgI57P8Ml+t8vCnjRuStOFVxYQNc5RWSP6sdQeRT6I4iUvLllcWzqak1XazahXaU5B24b5DQc7c&#10;/OdpuHoBlxeUwogEt1HiFfFi7pGCzLxkHiy8IExukzggCcmL55TuuGD/TgkNGU5m0EdH57fcAve9&#10;5kbTjhsYHi3vMrw4OdHUSnAtKtdaQ3k77c9KYdN/KgW0+9hoJ1ir0UmtZtyMgGJVvJHVI0hXSVAW&#10;6BMmHmwaqb5jNMD0yLD+tqOKYdS+FyD/JCTEjht3ILN5BAd1frM5v6GiBKgMG4ym7cpMI2rXK75t&#10;INL0wwl5A79MzZ2an7ICKvYAE8KROkwzO4LOz87raeYufwEAAP//AwBQSwMEFAAGAAgAAAAhALVz&#10;IdfdAAAACgEAAA8AAABkcnMvZG93bnJldi54bWxMj8FOwzAQRO9I/QdrK3FrbRqMIMSpEIgrFQUq&#10;9ebG2yQiXkex24S/73KC42qfZt4U68l34oxDbAMZuFkqEEhVcC3VBj4/Xhf3IGKy5GwXCA38YIR1&#10;ObsqbO7CSO943qZacAjF3BpoUupzKWPVoLdxGXok/h3D4G3ic6ilG+zI4b6TK6XupLctcUNje3xu&#10;sPrenryBr7fjfnerNvWL1/0YJiXJP0hjrufT0yOIhFP6g+FXn9WhZKdDOJGLojOw0Dpj1IDWGgQD&#10;WbbiLQcmdaZAloX8P6G8AAAA//8DAFBLAQItABQABgAIAAAAIQC2gziS/gAAAOEBAAATAAAAAAAA&#10;AAAAAAAAAAAAAABbQ29udGVudF9UeXBlc10ueG1sUEsBAi0AFAAGAAgAAAAhADj9If/WAAAAlAEA&#10;AAsAAAAAAAAAAAAAAAAALwEAAF9yZWxzLy5yZWxzUEsBAi0AFAAGAAgAAAAhAK4w2Li1AgAAuwUA&#10;AA4AAAAAAAAAAAAAAAAALgIAAGRycy9lMm9Eb2MueG1sUEsBAi0AFAAGAAgAAAAhALVzIdfdAAAA&#10;CgEAAA8AAAAAAAAAAAAAAAAADwUAAGRycy9kb3ducmV2LnhtbFBLBQYAAAAABAAEAPMAAAAZBgAA&#10;AAA=&#10;" filled="f" stroked="f">
                      <v:textbox>
                        <w:txbxContent>
                          <w:p w:rsidR="00461CA8" w:rsidRDefault="00461CA8" w:rsidP="00461C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متقاضی</w:t>
                            </w:r>
                          </w:p>
                          <w:p w:rsidR="00461CA8" w:rsidRPr="004708C4" w:rsidRDefault="00461CA8" w:rsidP="00461C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و تاریخ: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انجام تحقيقات پژوهشي</w: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sym w:font="Wingdings" w:char="F071"/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/ تدوين استاندارد پژوهش محور</w: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lang w:bidi="fa-IR"/>
              </w:rPr>
              <w:sym w:font="Wingdings" w:char="F071"/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با عنوان . . . . . . . . . . . . . . . . . . . . . . . . . . . . . . . . . . . . . . . . . . . . . .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مصوب شوراي پژوهشي پژوهشكده مورخ . . . . . . . . .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ab/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461CA8" w:rsidRPr="0028037E" w:rsidTr="00CC71CF">
        <w:trPr>
          <w:jc w:val="center"/>
        </w:trPr>
        <w:tc>
          <w:tcPr>
            <w:tcW w:w="10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معاون محترم پژوهشی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فناوری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</w:pP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>با سلام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و احترام، </w:t>
            </w:r>
          </w:p>
          <w:p w:rsidR="00461CA8" w:rsidRPr="0028037E" w:rsidRDefault="000D773C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A68BCE" wp14:editId="2F4E3102">
                      <wp:simplePos x="0" y="0"/>
                      <wp:positionH relativeFrom="margin">
                        <wp:posOffset>-313690</wp:posOffset>
                      </wp:positionH>
                      <wp:positionV relativeFrom="paragraph">
                        <wp:posOffset>137160</wp:posOffset>
                      </wp:positionV>
                      <wp:extent cx="2464435" cy="573405"/>
                      <wp:effectExtent l="0" t="0" r="0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435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CA8" w:rsidRDefault="00461CA8" w:rsidP="00461CA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D702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مدیریت</w:t>
                                  </w:r>
                                  <w:r w:rsidRPr="002D7023"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D702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پژوهش</w:t>
                                  </w:r>
                                  <w:r w:rsidRPr="002D7023"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D702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D7023"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تجاری‌سازی</w:t>
                                  </w:r>
                                  <w:r w:rsidRPr="002D7023"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D702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فناوری</w:t>
                                  </w:r>
                                </w:p>
                                <w:p w:rsidR="00461CA8" w:rsidRPr="004708C4" w:rsidRDefault="00461CA8" w:rsidP="00461CA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امضاء و تاریخ: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68BCE" id="Text Box 30" o:spid="_x0000_s1027" type="#_x0000_t202" style="position:absolute;left:0;text-align:left;margin-left:-24.7pt;margin-top:10.8pt;width:194.0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ckuQ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QHkE7aBHj2xv0J3cIzBBfYZep+D20IOj2YMd+uy46v5ell81EnLZULFht0rJoWG0gvxCe9M/&#10;uzriaAuyHj7ICuLQrZEOaF+rzhYPyoEAHRJ5OvXG5lKCMSJTQiYxRiWcxbMJCWIXgqbH273S5h2T&#10;HbKLDCvovUOnu3ttbDY0PbrYYEIWvG1d/1txYQDH0QKx4ao9s1m4dv5IgmQ1X82JR6LpyiNBnnu3&#10;xZJ40yKcxfkkXy7z8KeNG5K04VXFhA1zlFZI/qx1B5GPojiJS8uWVxbOpqTVZr1sFdpRkHbhvkNB&#10;ztz8yzRcEYDLC0phRIK7KPGK6XzmkYLEXjIL5l4QJnfJNCAJyYtLSvdcsH+nhIYMJ3EUj2L6LbfA&#10;fa+50bTjBoZHy7sMz09ONLUSXInKtdZQ3o7rs1LY9J9LAe0+NtoJ1mp0VKvZr/fubTg1WzGvZfUE&#10;ClYSBAYyhcEHi0aq7xgNMEQyrL9tqWIYte8FvIIkJMROHbch8SyCjTo/WZ+fUFECVIYNRuNyacZJ&#10;te0V3zQQaXx3Qt7Cy6m5E/VzVof3BoPCcTsMNTuJzvfO63n0Ln4BAAD//wMAUEsDBBQABgAIAAAA&#10;IQAvYL9a3wAAAAoBAAAPAAAAZHJzL2Rvd25yZXYueG1sTI/BTsMwEETvSPyDtUjcWjttKE2IUyEQ&#10;V1ALrcTNjbdJRLyOYrcJf89yguNqnmbeFpvJdeKCQ2g9aUjmCgRS5W1LtYaP95fZGkSIhqzpPKGG&#10;bwywKa+vCpNbP9IWL7tYCy6hkBsNTYx9LmWoGnQmzH2PxNnJD85EPoda2sGMXO46uVBqJZ1piRca&#10;0+NTg9XX7uw07F9Pn4dUvdXP7q4f/aQkuUxqfXszPT6AiDjFPxh+9VkdSnY6+jPZIDoNszRLGdWw&#10;SFYgGFgu1/cgjkwmSQayLOT/F8ofAAAA//8DAFBLAQItABQABgAIAAAAIQC2gziS/gAAAOEBAAAT&#10;AAAAAAAAAAAAAAAAAAAAAABbQ29udGVudF9UeXBlc10ueG1sUEsBAi0AFAAGAAgAAAAhADj9If/W&#10;AAAAlAEAAAsAAAAAAAAAAAAAAAAALwEAAF9yZWxzLy5yZWxzUEsBAi0AFAAGAAgAAAAhAA2rByS5&#10;AgAAwgUAAA4AAAAAAAAAAAAAAAAALgIAAGRycy9lMm9Eb2MueG1sUEsBAi0AFAAGAAgAAAAhAC9g&#10;v1rfAAAACgEAAA8AAAAAAAAAAAAAAAAAEwUAAGRycy9kb3ducmV2LnhtbFBLBQYAAAAABAAEAPMA&#10;AAAfBgAAAAA=&#10;" filled="f" stroked="f">
                      <v:textbox>
                        <w:txbxContent>
                          <w:p w:rsidR="00461CA8" w:rsidRDefault="00461CA8" w:rsidP="00461C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D70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</w:t>
                            </w:r>
                            <w:r w:rsidRPr="002D702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70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</w:t>
                            </w:r>
                            <w:r w:rsidRPr="002D702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70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2D702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تجاری‌سازی</w:t>
                            </w:r>
                            <w:r w:rsidRPr="002D702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D702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فناوری</w:t>
                            </w:r>
                          </w:p>
                          <w:p w:rsidR="00461CA8" w:rsidRPr="004708C4" w:rsidRDefault="00461CA8" w:rsidP="00461C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و تاریخ: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پرداخت هزینه </w:t>
            </w:r>
            <w:r w:rsidR="00461CA8"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>رد</w: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="00461CA8" w:rsidRPr="0028037E">
              <w:rPr>
                <w:rFonts w:ascii="Tahoma" w:eastAsia="Times New Roman" w:hAnsi="Tahoma" w:cs="B Nazanin" w:hint="eastAsia"/>
                <w:sz w:val="24"/>
                <w:szCs w:val="24"/>
                <w:rtl/>
                <w:lang w:bidi="fa-IR"/>
              </w:rPr>
              <w:t>ف‌ها</w:t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ی . . . . . . . . . . . . . . . . . . . . . جدول فوق مورد تأیید می‌باشد</w:t>
            </w:r>
            <w:r w:rsidR="00461CA8" w:rsidRPr="0028037E"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  <w:sym w:font="Wingdings" w:char="0071"/>
            </w:r>
            <w:r w:rsidR="00461CA8"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 نمی‌باشد</w:t>
            </w:r>
            <w:r w:rsidR="00461CA8" w:rsidRPr="0028037E"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  <w:sym w:font="Wingdings" w:char="0071"/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  <w:tr w:rsidR="00461CA8" w:rsidRPr="0028037E" w:rsidTr="00CC71CF">
        <w:trPr>
          <w:jc w:val="center"/>
        </w:trPr>
        <w:tc>
          <w:tcPr>
            <w:tcW w:w="10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lastRenderedPageBreak/>
              <w:t>معاون محترم توسعه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28037E"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منابع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خواهشمنداست در خصوص پرداخت هزینه‌های تأییدشده ردیف . . . . . . . . . . . . . . . . . . . . . جدول فوق و ثبت آن‌ها به‌عنوان هزینه‌های قطعی دستور اقدام مقتضی صادر فرمایید. </w:t>
            </w:r>
          </w:p>
          <w:p w:rsidR="00461CA8" w:rsidRPr="0028037E" w:rsidRDefault="00461CA8" w:rsidP="00CC71CF">
            <w:pPr>
              <w:bidi/>
              <w:spacing w:before="120" w:after="0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61CA8" w:rsidRPr="00461CA8" w:rsidRDefault="000D773C" w:rsidP="00461CA8">
      <w:pPr>
        <w:bidi/>
        <w:jc w:val="center"/>
      </w:pPr>
      <w:bookmarkStart w:id="0" w:name="_GoBack"/>
      <w:bookmarkEnd w:id="0"/>
      <w:r w:rsidRPr="0028037E">
        <w:rPr>
          <w:rFonts w:ascii="Tahoma" w:eastAsia="Times New Roman" w:hAnsi="Tahoma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A4ACC" wp14:editId="52E43E10">
                <wp:simplePos x="0" y="0"/>
                <wp:positionH relativeFrom="column">
                  <wp:posOffset>-333375</wp:posOffset>
                </wp:positionH>
                <wp:positionV relativeFrom="paragraph">
                  <wp:posOffset>-505460</wp:posOffset>
                </wp:positionV>
                <wp:extent cx="2204720" cy="69405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CA8" w:rsidRDefault="00461CA8" w:rsidP="00461CA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708C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 پژوهشی</w:t>
                            </w:r>
                            <w:r w:rsidRPr="001C030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030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1C030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C030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فناوری</w:t>
                            </w:r>
                          </w:p>
                          <w:p w:rsidR="00461CA8" w:rsidRPr="00D1162D" w:rsidRDefault="00461CA8" w:rsidP="00461CA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و تاریخ:</w:t>
                            </w:r>
                          </w:p>
                          <w:p w:rsidR="00461CA8" w:rsidRPr="004708C4" w:rsidRDefault="00461CA8" w:rsidP="00461CA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4ACC" id="Text Box 20" o:spid="_x0000_s1028" type="#_x0000_t202" style="position:absolute;left:0;text-align:left;margin-left:-26.25pt;margin-top:-39.8pt;width:173.6pt;height:5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7stgIAAMIFAAAOAAAAZHJzL2Uyb0RvYy54bWysVG1vmzAQ/j5p/8Hyd8rLTBJQSdWGME3q&#10;XqR2P8ABE6yBzWwn0FX77zubJE1bTZq28QHZ5/Nzz909vsursWvRninNpchweBFgxEQpKy62Gf56&#10;X3gLjLShoqKtFCzDD0zjq+XbN5dDn7JINrKtmEIAInQ69BlujOlT39dlwzqqL2TPBBzWUnXUwFZt&#10;/UrRAdC71o+CYOYPUlW9kiXTGqz5dIiXDr+uWWk+17VmBrUZBm7G/ZX7b+zfX17SdKto3/DyQIP+&#10;BYuOcgFBT1A5NRTtFH8F1fFSSS1rc1HKzpd1zUvmcoBswuBFNncN7ZnLBYqj+1OZ9P+DLT/tvyjE&#10;qwxHUB5BO+jRPRsNupEjAhPUZ+h1Cm53PTiaEezQZ5er7m9l+U0jIVcNFVt2rZQcGkYr4Bfam/7Z&#10;1QlHW5DN8FFWEIfujHRAY606WzwoBwJ0IPJw6o3lUoIxigIytxxLOJslJIhjF4Kmx9u90uY9kx2y&#10;iwwr6L1Dp/tbbSwbmh5dbDAhC962rv+teGYAx8kCseGqPbMsXDsfkyBZL9YL4pFotvZIkOfedbEi&#10;3qwI53H+Ll+t8vCnjRuStOFVxYQNc5RWSP6sdQeRT6I4iUvLllcWzlLSartZtQrtKUi7cN+hIGdu&#10;/nMargiQy4uUwogEN1HiFbPF3CMFib1kHiy8IExukllAEpIXz1O65YL9e0poyHASR/Ekpt/mFrjv&#10;dW407biB4dHyLsOLkxNNrQTXonKtNZS30/qsFJb+Uymg3cdGO8FajU5qNeNmnN6GjW7FvJHVAyhY&#10;SRAYaBEGHywaqX5gNMAQybD+vqOKYdR+EPAKkpAQcDNuQ2KnX3V+sjk/oaIEqAwbjKblykyTatcr&#10;vm0g0vTuhLyGl1NzJ+onVof3BoPC5XYYanYSne+d19PoXf4CAAD//wMAUEsDBBQABgAIAAAAIQBt&#10;wyTS3gAAAAoBAAAPAAAAZHJzL2Rvd25yZXYueG1sTI9NT8MwDIbvk/gPkZG4bQnVutLSdEIgrqCN&#10;D4lb1nhtReNUTbaWf493gttr+dHrx+V2dr044xg6TxpuVwoEUu1tR42G97fn5R2IEA1Z03tCDT8Y&#10;YFtdLUpTWD/RDs/72AguoVAYDW2MQyFlqFt0Jqz8gMS7ox+diTyOjbSjmbjc9TJRaiOd6YgvtGbA&#10;xxbr7/3Jafh4OX59rtVr8+TSYfKzkuRyqfXN9fxwDyLiHP9guOizOlTsdPAnskH0GpZpkjLKIcs3&#10;IJhI8nUG4nAJGciqlP9fqH4BAAD//wMAUEsBAi0AFAAGAAgAAAAhALaDOJL+AAAA4QEAABMAAAAA&#10;AAAAAAAAAAAAAAAAAFtDb250ZW50X1R5cGVzXS54bWxQSwECLQAUAAYACAAAACEAOP0h/9YAAACU&#10;AQAACwAAAAAAAAAAAAAAAAAvAQAAX3JlbHMvLnJlbHNQSwECLQAUAAYACAAAACEAu3Oe7LYCAADC&#10;BQAADgAAAAAAAAAAAAAAAAAuAgAAZHJzL2Uyb0RvYy54bWxQSwECLQAUAAYACAAAACEAbcMk0t4A&#10;AAAKAQAADwAAAAAAAAAAAAAAAAAQBQAAZHJzL2Rvd25yZXYueG1sUEsFBgAAAAAEAAQA8wAAABsG&#10;AAAAAA==&#10;" filled="f" stroked="f">
                <v:textbox>
                  <w:txbxContent>
                    <w:p w:rsidR="00461CA8" w:rsidRDefault="00461CA8" w:rsidP="00461CA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708C4">
                        <w:rPr>
                          <w:rFonts w:cs="B Nazanin" w:hint="cs"/>
                          <w:b/>
                          <w:bCs/>
                          <w:rtl/>
                        </w:rPr>
                        <w:t>معاون پژوهشی</w:t>
                      </w:r>
                      <w:r w:rsidRPr="001C030F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C030F">
                        <w:rPr>
                          <w:rFonts w:cs="B Nazanin" w:hint="cs"/>
                          <w:b/>
                          <w:bCs/>
                          <w:rtl/>
                        </w:rPr>
                        <w:t>و</w:t>
                      </w:r>
                      <w:r w:rsidRPr="001C030F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C030F">
                        <w:rPr>
                          <w:rFonts w:cs="B Nazanin" w:hint="cs"/>
                          <w:b/>
                          <w:bCs/>
                          <w:rtl/>
                        </w:rPr>
                        <w:t>فناوری</w:t>
                      </w:r>
                    </w:p>
                    <w:p w:rsidR="00461CA8" w:rsidRPr="00D1162D" w:rsidRDefault="00461CA8" w:rsidP="00461CA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و تاریخ:</w:t>
                      </w:r>
                    </w:p>
                    <w:p w:rsidR="00461CA8" w:rsidRPr="004708C4" w:rsidRDefault="00461CA8" w:rsidP="00461CA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1CA8" w:rsidRPr="00461CA8" w:rsidSect="000D773C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C2" w:rsidRDefault="009E2AC2" w:rsidP="00461CA8">
      <w:pPr>
        <w:spacing w:after="0" w:line="240" w:lineRule="auto"/>
      </w:pPr>
      <w:r>
        <w:separator/>
      </w:r>
    </w:p>
  </w:endnote>
  <w:endnote w:type="continuationSeparator" w:id="0">
    <w:p w:rsidR="009E2AC2" w:rsidRDefault="009E2AC2" w:rsidP="0046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C2" w:rsidRDefault="009E2AC2" w:rsidP="00461CA8">
      <w:pPr>
        <w:spacing w:after="0" w:line="240" w:lineRule="auto"/>
      </w:pPr>
      <w:r>
        <w:separator/>
      </w:r>
    </w:p>
  </w:footnote>
  <w:footnote w:type="continuationSeparator" w:id="0">
    <w:p w:rsidR="009E2AC2" w:rsidRDefault="009E2AC2" w:rsidP="0046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A8" w:rsidRPr="004711EE" w:rsidRDefault="00461CA8" w:rsidP="00461CA8">
    <w:pPr>
      <w:pStyle w:val="Header"/>
      <w:bidi/>
      <w:jc w:val="center"/>
      <w:rPr>
        <w:rFonts w:cs="B Nazanin"/>
        <w:b/>
        <w:bCs/>
        <w:rtl/>
        <w:lang w:bidi="fa-IR"/>
      </w:rPr>
    </w:pPr>
    <w:r w:rsidRPr="009E0154">
      <w:rPr>
        <w:rFonts w:ascii="Tahoma" w:eastAsia="Times New Roman" w:hAnsi="Tahoma" w:cs="B Nazanin"/>
        <w:b/>
        <w:bCs/>
        <w:noProof/>
        <w:sz w:val="26"/>
        <w:szCs w:val="26"/>
      </w:rPr>
      <w:drawing>
        <wp:inline distT="0" distB="0" distL="0" distR="0">
          <wp:extent cx="666750" cy="647700"/>
          <wp:effectExtent l="0" t="0" r="0" b="0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CA8" w:rsidRPr="004711EE" w:rsidRDefault="00461CA8" w:rsidP="00461CA8">
    <w:pPr>
      <w:pStyle w:val="Header"/>
      <w:bidi/>
      <w:jc w:val="center"/>
      <w:rPr>
        <w:rFonts w:ascii="Tahoma" w:eastAsia="Times New Roman" w:hAnsi="Tahoma" w:cs="B Nazanin"/>
        <w:b/>
        <w:bCs/>
        <w:sz w:val="24"/>
        <w:szCs w:val="24"/>
        <w:rtl/>
        <w:lang w:bidi="fa-IR"/>
      </w:rPr>
    </w:pPr>
    <w:r w:rsidRPr="004711EE">
      <w:rPr>
        <w:rFonts w:ascii="Tahoma" w:eastAsia="Times New Roman" w:hAnsi="Tahoma" w:cs="B Nazanin" w:hint="cs"/>
        <w:b/>
        <w:bCs/>
        <w:sz w:val="24"/>
        <w:szCs w:val="24"/>
        <w:rtl/>
        <w:lang w:bidi="fa-IR"/>
      </w:rPr>
      <w:t>پژوهشگاه استاندارد</w:t>
    </w:r>
  </w:p>
  <w:p w:rsidR="00461CA8" w:rsidRPr="00607625" w:rsidRDefault="00461CA8" w:rsidP="00461CA8">
    <w:pPr>
      <w:pStyle w:val="Header"/>
      <w:bidi/>
      <w:jc w:val="center"/>
      <w:rPr>
        <w:rFonts w:ascii="Tahoma" w:eastAsia="Times New Roman" w:hAnsi="Tahoma" w:cs="B Nazanin"/>
        <w:b/>
        <w:bCs/>
        <w:color w:val="000000"/>
        <w:sz w:val="24"/>
        <w:szCs w:val="24"/>
        <w:rtl/>
        <w:lang w:bidi="fa-IR"/>
      </w:rPr>
    </w:pPr>
    <w:r w:rsidRPr="00607625"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 xml:space="preserve">(پیوست </w:t>
    </w:r>
    <w:r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>4</w:t>
    </w:r>
    <w:r w:rsidRPr="00607625"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>)</w:t>
    </w:r>
  </w:p>
  <w:p w:rsidR="00461CA8" w:rsidRPr="00D3633E" w:rsidRDefault="00461CA8" w:rsidP="00461CA8">
    <w:pPr>
      <w:pStyle w:val="Header"/>
      <w:bidi/>
      <w:jc w:val="center"/>
      <w:rPr>
        <w:rFonts w:cs="B Nazanin"/>
        <w:b/>
        <w:bCs/>
        <w:sz w:val="24"/>
        <w:szCs w:val="24"/>
        <w:rtl/>
        <w:lang w:bidi="fa-IR"/>
      </w:rPr>
    </w:pPr>
    <w:r w:rsidRPr="00D3633E">
      <w:rPr>
        <w:rFonts w:ascii="Tahoma" w:eastAsia="Times New Roman" w:hAnsi="Tahoma" w:cs="B Nazanin" w:hint="cs"/>
        <w:b/>
        <w:bCs/>
        <w:sz w:val="24"/>
        <w:szCs w:val="24"/>
        <w:rtl/>
        <w:lang w:bidi="fa-IR"/>
      </w:rPr>
      <w:t>فرم تقاضاي هزينه از محل گرنت</w:t>
    </w:r>
  </w:p>
  <w:p w:rsidR="00461CA8" w:rsidRDefault="00461CA8">
    <w:pPr>
      <w:pStyle w:val="Header"/>
      <w:rPr>
        <w:rtl/>
      </w:rPr>
    </w:pPr>
    <w:r>
      <w:rPr>
        <w:rFonts w:hint="cs"/>
        <w:rtl/>
      </w:rPr>
      <w:t>شماره</w:t>
    </w:r>
  </w:p>
  <w:p w:rsidR="000D773C" w:rsidRDefault="00461CA8">
    <w:pPr>
      <w:pStyle w:val="Header"/>
    </w:pPr>
    <w:r>
      <w:rPr>
        <w:rFonts w:hint="cs"/>
        <w:rtl/>
      </w:rPr>
      <w:t>تاریخ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A8"/>
    <w:rsid w:val="000D773C"/>
    <w:rsid w:val="00461AE5"/>
    <w:rsid w:val="00461CA8"/>
    <w:rsid w:val="00894B9A"/>
    <w:rsid w:val="009E2AC2"/>
    <w:rsid w:val="00B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9071-191B-4D43-B18C-D7D0329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A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A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6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A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2</cp:revision>
  <dcterms:created xsi:type="dcterms:W3CDTF">2024-01-15T11:27:00Z</dcterms:created>
  <dcterms:modified xsi:type="dcterms:W3CDTF">2024-01-15T11:34:00Z</dcterms:modified>
</cp:coreProperties>
</file>